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E7" w:rsidRPr="009D0FAD" w:rsidRDefault="002C7EE7" w:rsidP="00DB6F09">
      <w:pPr>
        <w:rPr>
          <w:rFonts w:ascii="Times New Roman" w:hAnsi="Times New Roman"/>
          <w:b/>
          <w:sz w:val="28"/>
          <w:szCs w:val="28"/>
        </w:rPr>
      </w:pPr>
      <w:r w:rsidRPr="009D0FAD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="00CB5862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73.5pt">
            <v:imagedata r:id="rId5" o:title=""/>
          </v:shape>
        </w:pict>
      </w:r>
    </w:p>
    <w:p w:rsidR="002C7EE7" w:rsidRPr="009D0FAD" w:rsidRDefault="002C7EE7" w:rsidP="00DB6F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0FAD">
        <w:rPr>
          <w:rFonts w:ascii="Times New Roman" w:hAnsi="Times New Roman"/>
          <w:b/>
          <w:sz w:val="28"/>
          <w:szCs w:val="28"/>
        </w:rPr>
        <w:t>АДМИНИСТРАЦИЯ</w:t>
      </w:r>
    </w:p>
    <w:p w:rsidR="002C7EE7" w:rsidRPr="009D0FAD" w:rsidRDefault="002C7EE7" w:rsidP="00DB6F09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  <w:r w:rsidRPr="009D0FAD">
        <w:rPr>
          <w:rFonts w:ascii="Times New Roman" w:hAnsi="Times New Roman"/>
          <w:b/>
          <w:sz w:val="28"/>
          <w:szCs w:val="28"/>
        </w:rPr>
        <w:t>БУКАНОВСКОГО СЕЛЬСКОГО ПОСЕЛЕНИЯ</w:t>
      </w:r>
      <w:r w:rsidRPr="009D0FAD">
        <w:rPr>
          <w:rFonts w:ascii="Times New Roman" w:hAnsi="Times New Roman"/>
          <w:b/>
          <w:sz w:val="28"/>
          <w:szCs w:val="28"/>
        </w:rPr>
        <w:br/>
        <w:t>КУМЫЛЖЕНСКОГО МУНИЦИПАЛЬНОГО РАЙОНА ВОЛГОГРАДСКОЙ ОБЛАСТИ</w:t>
      </w:r>
    </w:p>
    <w:p w:rsidR="002C7EE7" w:rsidRPr="00E30FA0" w:rsidRDefault="00CB5862" w:rsidP="00DB6F09">
      <w:pPr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line id="_x0000_s1026" style="position:absolute;z-index:1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noProof/>
          <w:sz w:val="18"/>
          <w:szCs w:val="18"/>
          <w:lang w:eastAsia="ru-RU"/>
        </w:rPr>
        <w:pict>
          <v:line id="_x0000_s1027" style="position:absolute;z-index: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2C7EE7" w:rsidRPr="00A95559" w:rsidRDefault="00A95559" w:rsidP="00DB6F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C7EE7" w:rsidRPr="00A95559">
        <w:rPr>
          <w:rFonts w:ascii="Times New Roman" w:hAnsi="Times New Roman"/>
          <w:b/>
          <w:sz w:val="28"/>
          <w:szCs w:val="28"/>
        </w:rPr>
        <w:t>ПОСТАНОВЛЕНИЕ</w:t>
      </w:r>
    </w:p>
    <w:p w:rsidR="002C7EE7" w:rsidRPr="00A95559" w:rsidRDefault="00CB5862" w:rsidP="005C54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16 марта</w:t>
      </w:r>
      <w:r w:rsidR="002D66E3">
        <w:rPr>
          <w:rFonts w:ascii="Times New Roman" w:hAnsi="Times New Roman"/>
          <w:b/>
          <w:sz w:val="24"/>
          <w:szCs w:val="24"/>
        </w:rPr>
        <w:t xml:space="preserve"> 2020</w:t>
      </w:r>
      <w:r w:rsidR="002C7EE7" w:rsidRPr="00A95559">
        <w:rPr>
          <w:rFonts w:ascii="Times New Roman" w:hAnsi="Times New Roman"/>
          <w:b/>
          <w:sz w:val="24"/>
          <w:szCs w:val="24"/>
        </w:rPr>
        <w:t xml:space="preserve"> г</w:t>
      </w:r>
      <w:r w:rsidR="00A95559">
        <w:rPr>
          <w:rFonts w:ascii="Times New Roman" w:hAnsi="Times New Roman"/>
          <w:b/>
          <w:sz w:val="24"/>
          <w:szCs w:val="24"/>
        </w:rPr>
        <w:t xml:space="preserve">.  </w:t>
      </w:r>
      <w:r w:rsidR="002C7EE7" w:rsidRPr="00A955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2D66E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2D66E3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15</w:t>
      </w:r>
    </w:p>
    <w:p w:rsidR="002C7EE7" w:rsidRPr="00DB6F0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7EE7" w:rsidRPr="00DD4E0C" w:rsidRDefault="00E30FA0" w:rsidP="004F745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D4E0C">
        <w:rPr>
          <w:rFonts w:ascii="Times New Roman" w:hAnsi="Times New Roman"/>
          <w:b/>
          <w:sz w:val="26"/>
          <w:szCs w:val="26"/>
        </w:rPr>
        <w:t xml:space="preserve"> </w:t>
      </w:r>
      <w:r w:rsidR="00A95559" w:rsidRPr="00DD4E0C">
        <w:rPr>
          <w:rFonts w:ascii="Times New Roman" w:hAnsi="Times New Roman"/>
          <w:b/>
          <w:sz w:val="26"/>
          <w:szCs w:val="26"/>
        </w:rPr>
        <w:t>«</w:t>
      </w:r>
      <w:r w:rsidR="004F7453" w:rsidRPr="00DD4E0C">
        <w:rPr>
          <w:rFonts w:ascii="Times New Roman" w:hAnsi="Times New Roman"/>
          <w:b/>
          <w:sz w:val="26"/>
          <w:szCs w:val="26"/>
        </w:rPr>
        <w:t>О</w:t>
      </w:r>
      <w:r w:rsidR="00DD4E0C" w:rsidRPr="00DD4E0C">
        <w:rPr>
          <w:rFonts w:ascii="Times New Roman" w:hAnsi="Times New Roman"/>
          <w:b/>
          <w:sz w:val="26"/>
          <w:szCs w:val="26"/>
        </w:rPr>
        <w:t>б утверждении</w:t>
      </w:r>
      <w:r w:rsidR="00DD4E0C" w:rsidRPr="00DD4E0C">
        <w:rPr>
          <w:rFonts w:ascii="Times New Roman" w:hAnsi="Times New Roman"/>
          <w:b/>
          <w:bCs/>
          <w:color w:val="000000"/>
          <w:sz w:val="26"/>
          <w:szCs w:val="26"/>
        </w:rPr>
        <w:t xml:space="preserve"> схемы расположения (раздела) земельного участка или земельных участков на кадастровом плане территории</w:t>
      </w:r>
      <w:r w:rsidR="00A95559" w:rsidRPr="00DD4E0C">
        <w:rPr>
          <w:rFonts w:ascii="Times New Roman" w:hAnsi="Times New Roman"/>
          <w:b/>
          <w:sz w:val="26"/>
          <w:szCs w:val="26"/>
        </w:rPr>
        <w:t>»</w:t>
      </w:r>
    </w:p>
    <w:p w:rsidR="002C7EE7" w:rsidRPr="00DB6F0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66E3" w:rsidRDefault="002D66E3" w:rsidP="002D66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66E3">
        <w:rPr>
          <w:rFonts w:ascii="Times New Roman" w:hAnsi="Times New Roman"/>
          <w:sz w:val="24"/>
          <w:szCs w:val="24"/>
        </w:rPr>
        <w:t>В соответствии с Земельным кодексом Российской Федерации от 25.10.2001</w:t>
      </w:r>
      <w:r>
        <w:rPr>
          <w:rFonts w:ascii="Times New Roman" w:hAnsi="Times New Roman"/>
          <w:sz w:val="24"/>
          <w:szCs w:val="24"/>
        </w:rPr>
        <w:t xml:space="preserve"> г.                  </w:t>
      </w:r>
      <w:r w:rsidRPr="002D66E3">
        <w:rPr>
          <w:rFonts w:ascii="Times New Roman" w:hAnsi="Times New Roman"/>
          <w:sz w:val="24"/>
          <w:szCs w:val="24"/>
        </w:rPr>
        <w:t xml:space="preserve"> № 136-ФЗ, Федеральным законом от 13.07.2015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2D66E3">
        <w:rPr>
          <w:rFonts w:ascii="Times New Roman" w:hAnsi="Times New Roman"/>
          <w:sz w:val="24"/>
          <w:szCs w:val="24"/>
        </w:rPr>
        <w:t xml:space="preserve">№ 218-ФЗ "О государственной регистрации недвижимости" и </w:t>
      </w:r>
      <w:hyperlink r:id="rId6" w:history="1">
        <w:r w:rsidRPr="002D66E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приказ</w:t>
        </w:r>
      </w:hyperlink>
      <w:r w:rsidRPr="002D66E3">
        <w:rPr>
          <w:rFonts w:ascii="Times New Roman" w:hAnsi="Times New Roman"/>
          <w:sz w:val="24"/>
          <w:szCs w:val="24"/>
        </w:rPr>
        <w:t>ом Минэкономразвития России от 27.11.2014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2D66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D66E3">
        <w:rPr>
          <w:rFonts w:ascii="Times New Roman" w:hAnsi="Times New Roman"/>
          <w:sz w:val="24"/>
          <w:szCs w:val="24"/>
        </w:rPr>
        <w:t>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</w:t>
      </w:r>
      <w:r>
        <w:rPr>
          <w:rFonts w:ascii="Times New Roman" w:hAnsi="Times New Roman"/>
          <w:sz w:val="24"/>
          <w:szCs w:val="24"/>
        </w:rPr>
        <w:t xml:space="preserve">кумента на бумажном носителе",                                                  </w:t>
      </w:r>
    </w:p>
    <w:p w:rsidR="002D66E3" w:rsidRPr="002D66E3" w:rsidRDefault="002D66E3" w:rsidP="002D66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2D66E3">
        <w:rPr>
          <w:rFonts w:ascii="Times New Roman" w:hAnsi="Times New Roman"/>
          <w:b/>
          <w:sz w:val="28"/>
          <w:szCs w:val="28"/>
        </w:rPr>
        <w:t>постановляю:</w:t>
      </w:r>
    </w:p>
    <w:p w:rsidR="00900207" w:rsidRPr="002D66E3" w:rsidRDefault="002D66E3" w:rsidP="009002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D66E3">
        <w:rPr>
          <w:rFonts w:ascii="Times New Roman" w:hAnsi="Times New Roman"/>
          <w:bCs/>
          <w:color w:val="000000"/>
          <w:sz w:val="24"/>
          <w:szCs w:val="24"/>
        </w:rPr>
        <w:t xml:space="preserve">1. Утвердить схему расположения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(раздела) 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>земельного участка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или земельных участков 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 xml:space="preserve">на кадастровом плане территории в целях раздела земельного участка, находящегося в муниципальной собственности </w:t>
      </w:r>
      <w:proofErr w:type="spellStart"/>
      <w:r w:rsidRPr="002D66E3">
        <w:rPr>
          <w:rFonts w:ascii="Times New Roman" w:hAnsi="Times New Roman"/>
          <w:bCs/>
          <w:color w:val="000000"/>
          <w:sz w:val="24"/>
          <w:szCs w:val="24"/>
        </w:rPr>
        <w:t>Букановского</w:t>
      </w:r>
      <w:proofErr w:type="spellEnd"/>
      <w:r w:rsidRPr="002D66E3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2D66E3">
        <w:rPr>
          <w:rFonts w:ascii="Times New Roman" w:hAnsi="Times New Roman"/>
          <w:bCs/>
          <w:color w:val="000000"/>
          <w:sz w:val="24"/>
          <w:szCs w:val="24"/>
        </w:rPr>
        <w:t>Кумылженского</w:t>
      </w:r>
      <w:proofErr w:type="spellEnd"/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 xml:space="preserve"> района Волгоградской области, расположенного на территории </w:t>
      </w:r>
      <w:proofErr w:type="spellStart"/>
      <w:r w:rsidRPr="002D66E3">
        <w:rPr>
          <w:rFonts w:ascii="Times New Roman" w:hAnsi="Times New Roman"/>
          <w:bCs/>
          <w:color w:val="000000"/>
          <w:sz w:val="24"/>
          <w:szCs w:val="24"/>
        </w:rPr>
        <w:t>Букановского</w:t>
      </w:r>
      <w:proofErr w:type="spellEnd"/>
      <w:r w:rsidRPr="002D66E3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2D66E3">
        <w:rPr>
          <w:rFonts w:ascii="Times New Roman" w:hAnsi="Times New Roman"/>
          <w:bCs/>
          <w:color w:val="000000"/>
          <w:sz w:val="24"/>
          <w:szCs w:val="24"/>
        </w:rPr>
        <w:t>Кумылженского</w:t>
      </w:r>
      <w:proofErr w:type="spellEnd"/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>района Волгоградской области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по адресу: Волгоградская область, </w:t>
      </w:r>
      <w:proofErr w:type="spellStart"/>
      <w:r w:rsidR="00900207">
        <w:rPr>
          <w:rFonts w:ascii="Times New Roman" w:hAnsi="Times New Roman"/>
          <w:bCs/>
          <w:color w:val="000000"/>
          <w:sz w:val="24"/>
          <w:szCs w:val="24"/>
        </w:rPr>
        <w:t>Кумылженский</w:t>
      </w:r>
      <w:proofErr w:type="spellEnd"/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район, </w:t>
      </w:r>
      <w:r w:rsidR="00CB5862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gramEnd"/>
      <w:r w:rsidR="00CB586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bookmarkStart w:id="0" w:name="_GoBack"/>
      <w:bookmarkEnd w:id="0"/>
      <w:r w:rsidR="00900207">
        <w:rPr>
          <w:rFonts w:ascii="Times New Roman" w:hAnsi="Times New Roman"/>
          <w:bCs/>
          <w:color w:val="000000"/>
          <w:sz w:val="24"/>
          <w:szCs w:val="24"/>
        </w:rPr>
        <w:t>х. Митькин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Условный номер земельного участка: </w:t>
      </w:r>
      <w:proofErr w:type="gramStart"/>
      <w:r w:rsidR="00900207">
        <w:rPr>
          <w:rFonts w:ascii="Times New Roman" w:hAnsi="Times New Roman"/>
          <w:bCs/>
          <w:color w:val="000000"/>
          <w:sz w:val="24"/>
          <w:szCs w:val="24"/>
        </w:rPr>
        <w:t>24:ЗУ</w:t>
      </w:r>
      <w:proofErr w:type="gramEnd"/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1, площадь земельного участка 12324 м2;  24:ЗУ2, площадь земельного участка 12276 м2. </w:t>
      </w:r>
    </w:p>
    <w:p w:rsidR="002D66E3" w:rsidRPr="001A3C63" w:rsidRDefault="002D66E3" w:rsidP="002D66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3C63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="00900207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Настоящее постановление вступает в силу с момента его принятия и </w:t>
      </w:r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подлежит </w:t>
      </w:r>
      <w:r w:rsidRPr="001A3C63">
        <w:rPr>
          <w:rFonts w:ascii="Times New Roman" w:hAnsi="Times New Roman"/>
          <w:bCs/>
          <w:color w:val="000000"/>
          <w:sz w:val="24"/>
          <w:szCs w:val="24"/>
        </w:rPr>
        <w:t>размещени</w:t>
      </w:r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ю </w:t>
      </w:r>
      <w:r w:rsidRPr="001A3C63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 официальном сайте </w:t>
      </w:r>
      <w:r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proofErr w:type="spellStart"/>
      <w:r w:rsidRPr="001A3C63">
        <w:rPr>
          <w:rFonts w:ascii="Times New Roman" w:hAnsi="Times New Roman"/>
          <w:bCs/>
          <w:color w:val="000000"/>
          <w:sz w:val="24"/>
          <w:szCs w:val="24"/>
        </w:rPr>
        <w:t>Букановского</w:t>
      </w:r>
      <w:proofErr w:type="spellEnd"/>
      <w:r w:rsidRPr="001A3C63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в сети </w:t>
      </w:r>
      <w:proofErr w:type="gramStart"/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Интернет: </w:t>
      </w:r>
      <w:r w:rsidRPr="001A3C63">
        <w:rPr>
          <w:rFonts w:ascii="Times New Roman" w:hAnsi="Times New Roman"/>
          <w:bCs/>
          <w:color w:val="000000"/>
          <w:sz w:val="24"/>
          <w:szCs w:val="24"/>
        </w:rPr>
        <w:t xml:space="preserve"> bukanovskoe-adm34.ru</w:t>
      </w:r>
      <w:proofErr w:type="gramEnd"/>
    </w:p>
    <w:p w:rsidR="001A3C63" w:rsidRDefault="001A3C63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D66E3" w:rsidRPr="001A3C63" w:rsidRDefault="002D66E3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Глава </w:t>
      </w:r>
      <w:proofErr w:type="spellStart"/>
      <w:r w:rsidRPr="001A3C63">
        <w:rPr>
          <w:rFonts w:ascii="Times New Roman" w:hAnsi="Times New Roman"/>
          <w:bCs/>
          <w:color w:val="000000"/>
          <w:sz w:val="24"/>
          <w:szCs w:val="24"/>
        </w:rPr>
        <w:t>Букановского</w:t>
      </w:r>
      <w:proofErr w:type="spellEnd"/>
      <w:r w:rsidR="001A3C63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сельского поселения                                                                                          Е.А. Кошелева</w:t>
      </w:r>
    </w:p>
    <w:sectPr w:rsidR="002D66E3" w:rsidRPr="001A3C63" w:rsidSect="00D676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D02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4EE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0C0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4E4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42D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CB5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308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D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2A9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C54C7"/>
    <w:multiLevelType w:val="hybridMultilevel"/>
    <w:tmpl w:val="CA70DD7A"/>
    <w:lvl w:ilvl="0" w:tplc="AEC0B1E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ED13FC"/>
    <w:multiLevelType w:val="hybridMultilevel"/>
    <w:tmpl w:val="882A4480"/>
    <w:lvl w:ilvl="0" w:tplc="3A5A1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0F6"/>
    <w:rsid w:val="000237E8"/>
    <w:rsid w:val="00025D56"/>
    <w:rsid w:val="00037B8C"/>
    <w:rsid w:val="00051DED"/>
    <w:rsid w:val="0005771C"/>
    <w:rsid w:val="0008232F"/>
    <w:rsid w:val="0009375F"/>
    <w:rsid w:val="000A4EA6"/>
    <w:rsid w:val="000B6432"/>
    <w:rsid w:val="000B6AB6"/>
    <w:rsid w:val="000D451A"/>
    <w:rsid w:val="000D7593"/>
    <w:rsid w:val="000E3224"/>
    <w:rsid w:val="000F6BB5"/>
    <w:rsid w:val="001024D1"/>
    <w:rsid w:val="00145594"/>
    <w:rsid w:val="00156822"/>
    <w:rsid w:val="001632CC"/>
    <w:rsid w:val="00190A31"/>
    <w:rsid w:val="001A3C63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C7EE7"/>
    <w:rsid w:val="002D2928"/>
    <w:rsid w:val="002D66E3"/>
    <w:rsid w:val="003135A3"/>
    <w:rsid w:val="003139DA"/>
    <w:rsid w:val="003201FD"/>
    <w:rsid w:val="003344EB"/>
    <w:rsid w:val="0033578F"/>
    <w:rsid w:val="003547C5"/>
    <w:rsid w:val="0035697B"/>
    <w:rsid w:val="00372325"/>
    <w:rsid w:val="00372351"/>
    <w:rsid w:val="00380357"/>
    <w:rsid w:val="00392953"/>
    <w:rsid w:val="00393081"/>
    <w:rsid w:val="003975C5"/>
    <w:rsid w:val="003A00F6"/>
    <w:rsid w:val="003A07D3"/>
    <w:rsid w:val="003A4DBD"/>
    <w:rsid w:val="003D59FA"/>
    <w:rsid w:val="003D7734"/>
    <w:rsid w:val="003E7DBF"/>
    <w:rsid w:val="003F6F38"/>
    <w:rsid w:val="00402B4E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B3951"/>
    <w:rsid w:val="004C2857"/>
    <w:rsid w:val="004C2A1F"/>
    <w:rsid w:val="004C5835"/>
    <w:rsid w:val="004D4B1E"/>
    <w:rsid w:val="004E132D"/>
    <w:rsid w:val="004E3CE2"/>
    <w:rsid w:val="004E75D5"/>
    <w:rsid w:val="004F5CAC"/>
    <w:rsid w:val="004F7453"/>
    <w:rsid w:val="00501A79"/>
    <w:rsid w:val="00514A71"/>
    <w:rsid w:val="005218BC"/>
    <w:rsid w:val="00534C20"/>
    <w:rsid w:val="005363E8"/>
    <w:rsid w:val="00544FB5"/>
    <w:rsid w:val="00545C56"/>
    <w:rsid w:val="0055175A"/>
    <w:rsid w:val="00561027"/>
    <w:rsid w:val="005940C1"/>
    <w:rsid w:val="005A13A8"/>
    <w:rsid w:val="005B384E"/>
    <w:rsid w:val="005B55B6"/>
    <w:rsid w:val="005C1C51"/>
    <w:rsid w:val="005C545C"/>
    <w:rsid w:val="005C6673"/>
    <w:rsid w:val="006120F8"/>
    <w:rsid w:val="00614148"/>
    <w:rsid w:val="0061730F"/>
    <w:rsid w:val="0063116D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5E04"/>
    <w:rsid w:val="006F04FC"/>
    <w:rsid w:val="006F4736"/>
    <w:rsid w:val="00700E55"/>
    <w:rsid w:val="00710F32"/>
    <w:rsid w:val="00716FCD"/>
    <w:rsid w:val="0071779B"/>
    <w:rsid w:val="00750147"/>
    <w:rsid w:val="00754E7D"/>
    <w:rsid w:val="007743D9"/>
    <w:rsid w:val="007B7851"/>
    <w:rsid w:val="007C030B"/>
    <w:rsid w:val="007C2B47"/>
    <w:rsid w:val="007C7149"/>
    <w:rsid w:val="007E4A62"/>
    <w:rsid w:val="007E6EB6"/>
    <w:rsid w:val="008039EA"/>
    <w:rsid w:val="00812DB9"/>
    <w:rsid w:val="00827870"/>
    <w:rsid w:val="00844DDA"/>
    <w:rsid w:val="00850B98"/>
    <w:rsid w:val="00870ACA"/>
    <w:rsid w:val="008760A4"/>
    <w:rsid w:val="008970B3"/>
    <w:rsid w:val="008B3B60"/>
    <w:rsid w:val="008D7B9F"/>
    <w:rsid w:val="008E495B"/>
    <w:rsid w:val="00900207"/>
    <w:rsid w:val="00924A8E"/>
    <w:rsid w:val="00935312"/>
    <w:rsid w:val="0095099E"/>
    <w:rsid w:val="0096401A"/>
    <w:rsid w:val="0097516E"/>
    <w:rsid w:val="009762FE"/>
    <w:rsid w:val="009768CE"/>
    <w:rsid w:val="00983AB7"/>
    <w:rsid w:val="009937EC"/>
    <w:rsid w:val="009A4814"/>
    <w:rsid w:val="009A5B01"/>
    <w:rsid w:val="009A7EA5"/>
    <w:rsid w:val="009B61CC"/>
    <w:rsid w:val="009B62FC"/>
    <w:rsid w:val="009D0FAD"/>
    <w:rsid w:val="009E205A"/>
    <w:rsid w:val="009F59B7"/>
    <w:rsid w:val="00A041F0"/>
    <w:rsid w:val="00A07B7E"/>
    <w:rsid w:val="00A10AFF"/>
    <w:rsid w:val="00A270F6"/>
    <w:rsid w:val="00A3259C"/>
    <w:rsid w:val="00A54A28"/>
    <w:rsid w:val="00A557D0"/>
    <w:rsid w:val="00A57127"/>
    <w:rsid w:val="00A62F4E"/>
    <w:rsid w:val="00A83B6D"/>
    <w:rsid w:val="00A95559"/>
    <w:rsid w:val="00A97C40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662D8"/>
    <w:rsid w:val="00B74512"/>
    <w:rsid w:val="00B74608"/>
    <w:rsid w:val="00B75120"/>
    <w:rsid w:val="00B81CB7"/>
    <w:rsid w:val="00BC75AA"/>
    <w:rsid w:val="00BE04D8"/>
    <w:rsid w:val="00BF1004"/>
    <w:rsid w:val="00C013EB"/>
    <w:rsid w:val="00C22CC1"/>
    <w:rsid w:val="00C56079"/>
    <w:rsid w:val="00C623EF"/>
    <w:rsid w:val="00C81D3F"/>
    <w:rsid w:val="00C85DE9"/>
    <w:rsid w:val="00C87CB4"/>
    <w:rsid w:val="00C87D5E"/>
    <w:rsid w:val="00CB5862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676D3"/>
    <w:rsid w:val="00D93254"/>
    <w:rsid w:val="00D96024"/>
    <w:rsid w:val="00DB23C3"/>
    <w:rsid w:val="00DB6F09"/>
    <w:rsid w:val="00DC1021"/>
    <w:rsid w:val="00DC7B1F"/>
    <w:rsid w:val="00DD4B0D"/>
    <w:rsid w:val="00DD4E0C"/>
    <w:rsid w:val="00DD5DC3"/>
    <w:rsid w:val="00DE16BF"/>
    <w:rsid w:val="00DE6103"/>
    <w:rsid w:val="00E30FA0"/>
    <w:rsid w:val="00E34959"/>
    <w:rsid w:val="00E413E4"/>
    <w:rsid w:val="00E53A77"/>
    <w:rsid w:val="00E66A30"/>
    <w:rsid w:val="00E70566"/>
    <w:rsid w:val="00E929ED"/>
    <w:rsid w:val="00EA2EA4"/>
    <w:rsid w:val="00EB5B4F"/>
    <w:rsid w:val="00EC5888"/>
    <w:rsid w:val="00ED0D27"/>
    <w:rsid w:val="00F017A1"/>
    <w:rsid w:val="00F01C03"/>
    <w:rsid w:val="00F11E3F"/>
    <w:rsid w:val="00F12512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4FAB941-CD0F-4B3A-8BC3-D5651C6B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545C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2D66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E49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4EEB5B6E223004776F8018F8D7BE61299FC539D0227EB44D68F46B6831z5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2020-03-16T10:24:00Z</cp:lastPrinted>
  <dcterms:created xsi:type="dcterms:W3CDTF">2015-04-09T10:36:00Z</dcterms:created>
  <dcterms:modified xsi:type="dcterms:W3CDTF">2020-03-16T10:28:00Z</dcterms:modified>
</cp:coreProperties>
</file>